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D91" w14:textId="59C1E42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BANCA / SOCIETATEA DE ASIGURARI </w:t>
      </w:r>
      <w:r>
        <w:rPr>
          <w:rFonts w:ascii="Times New Roman" w:eastAsiaTheme="minorHAnsi" w:hAnsi="Times New Roman"/>
          <w:color w:val="000000"/>
        </w:rPr>
        <w:tab/>
      </w:r>
      <w:r>
        <w:rPr>
          <w:rFonts w:ascii="Times New Roman" w:eastAsiaTheme="minorHAnsi" w:hAnsi="Times New Roman"/>
          <w:color w:val="000000"/>
        </w:rPr>
        <w:tab/>
      </w:r>
      <w:r>
        <w:rPr>
          <w:rFonts w:ascii="Times New Roman" w:eastAsiaTheme="minorHAnsi" w:hAnsi="Times New Roman"/>
          <w:color w:val="000000"/>
        </w:rPr>
        <w:tab/>
      </w:r>
      <w:r>
        <w:rPr>
          <w:rFonts w:ascii="Times New Roman" w:eastAsiaTheme="minorHAnsi" w:hAnsi="Times New Roman"/>
          <w:color w:val="000000"/>
        </w:rPr>
        <w:tab/>
      </w:r>
      <w:r w:rsidRPr="00C84BE7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Formular 1 </w:t>
      </w:r>
      <w:r w:rsidRPr="00C84BE7">
        <w:rPr>
          <w:rFonts w:ascii="Times New Roman" w:eastAsiaTheme="minorHAnsi" w:hAnsi="Times New Roman"/>
          <w:color w:val="000000"/>
        </w:rPr>
        <w:t xml:space="preserve">(Model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orientativ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16481B7F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.................................................................. </w:t>
      </w:r>
    </w:p>
    <w:p w14:paraId="6753861D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72832482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</w:rPr>
      </w:pPr>
    </w:p>
    <w:p w14:paraId="5B7B65F4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</w:rPr>
      </w:pPr>
    </w:p>
    <w:p w14:paraId="0A4D0278" w14:textId="28031F9A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Garanţie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participare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la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procedura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atribuire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a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contractului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achiziţie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publica</w:t>
      </w:r>
    </w:p>
    <w:p w14:paraId="476479B4" w14:textId="1AE0283F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b/>
          <w:bCs/>
          <w:color w:val="000000"/>
        </w:rPr>
        <w:t>………………………………</w:t>
      </w:r>
      <w:proofErr w:type="gramStart"/>
      <w:r w:rsidRPr="00C84BE7">
        <w:rPr>
          <w:rFonts w:ascii="Times New Roman" w:eastAsiaTheme="minorHAnsi" w:hAnsi="Times New Roman"/>
          <w:b/>
          <w:bCs/>
          <w:color w:val="000000"/>
        </w:rPr>
        <w:t>…</w:t>
      </w:r>
      <w:r w:rsidRPr="00C84BE7">
        <w:rPr>
          <w:rFonts w:ascii="Times New Roman" w:eastAsiaTheme="minorHAnsi" w:hAnsi="Times New Roman"/>
          <w:color w:val="000000"/>
        </w:rPr>
        <w:t>(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se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completa cu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obiectivului</w:t>
      </w:r>
      <w:proofErr w:type="spellEnd"/>
      <w:r w:rsidRPr="00C84BE7">
        <w:rPr>
          <w:rFonts w:ascii="Times New Roman" w:eastAsiaTheme="minorHAnsi" w:hAnsi="Times New Roman"/>
          <w:color w:val="000000"/>
        </w:rPr>
        <w:t>)</w:t>
      </w:r>
    </w:p>
    <w:p w14:paraId="2B7B1828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749DCC7F" w14:textId="2474AF70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Către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: </w:t>
      </w:r>
    </w:p>
    <w:p w14:paraId="64BB29BB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b/>
          <w:bCs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se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va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completa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adresa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) </w:t>
      </w:r>
    </w:p>
    <w:p w14:paraId="26FD19BB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B3CE60A" w14:textId="2C5A8069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Cu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privire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la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procedura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pentru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atribuirea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contractului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intitulat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................. cod CPV ..................,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organizată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de ...................................,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calitate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autoritate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contractantă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noi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, _____________________________________________________,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având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sediul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înregistrat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la </w:t>
      </w:r>
    </w:p>
    <w:p w14:paraId="6A51F82E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băncii</w:t>
      </w:r>
      <w:proofErr w:type="spellEnd"/>
      <w:r w:rsidRPr="00C84BE7">
        <w:rPr>
          <w:rFonts w:ascii="Times New Roman" w:eastAsiaTheme="minorHAnsi" w:hAnsi="Times New Roman"/>
          <w:color w:val="000000"/>
        </w:rPr>
        <w:t>/</w:t>
      </w:r>
      <w:proofErr w:type="spellStart"/>
      <w:r w:rsidRPr="00C84BE7">
        <w:rPr>
          <w:rFonts w:ascii="Times New Roman" w:eastAsiaTheme="minorHAnsi" w:hAnsi="Times New Roman"/>
          <w:color w:val="000000"/>
        </w:rPr>
        <w:t>societăţii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asigurări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65AAE1F0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____________________________, </w:t>
      </w:r>
    </w:p>
    <w:p w14:paraId="67AA9D3C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adresa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băncii</w:t>
      </w:r>
      <w:proofErr w:type="spellEnd"/>
      <w:r w:rsidRPr="00C84BE7">
        <w:rPr>
          <w:rFonts w:ascii="Times New Roman" w:eastAsiaTheme="minorHAnsi" w:hAnsi="Times New Roman"/>
          <w:color w:val="000000"/>
        </w:rPr>
        <w:t>/</w:t>
      </w:r>
      <w:proofErr w:type="spellStart"/>
      <w:r w:rsidRPr="00C84BE7">
        <w:rPr>
          <w:rFonts w:ascii="Times New Roman" w:eastAsiaTheme="minorHAnsi" w:hAnsi="Times New Roman"/>
          <w:color w:val="000000"/>
        </w:rPr>
        <w:t>societăţii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asigurări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175EF9F7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ne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obligam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mod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irevocabil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b/>
          <w:bCs/>
          <w:color w:val="000000"/>
        </w:rPr>
        <w:t>necondiţionat</w:t>
      </w:r>
      <w:proofErr w:type="spell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, </w:t>
      </w:r>
      <w:r w:rsidRPr="00C84BE7">
        <w:rPr>
          <w:rFonts w:ascii="Times New Roman" w:eastAsiaTheme="minorHAnsi" w:hAnsi="Times New Roman"/>
          <w:color w:val="000000"/>
        </w:rPr>
        <w:t xml:space="preserve">fata de </w:t>
      </w:r>
      <w:r w:rsidRPr="00C84BE7">
        <w:rPr>
          <w:rFonts w:ascii="Times New Roman" w:eastAsiaTheme="minorHAnsi" w:hAnsi="Times New Roman"/>
          <w:b/>
          <w:bCs/>
          <w:color w:val="000000"/>
        </w:rPr>
        <w:t>……</w:t>
      </w:r>
      <w:proofErr w:type="gramStart"/>
      <w:r w:rsidRPr="00C84BE7">
        <w:rPr>
          <w:rFonts w:ascii="Times New Roman" w:eastAsiaTheme="minorHAnsi" w:hAnsi="Times New Roman"/>
          <w:b/>
          <w:bCs/>
          <w:color w:val="000000"/>
        </w:rPr>
        <w:t>…..</w:t>
      </w:r>
      <w:proofErr w:type="gramEnd"/>
      <w:r w:rsidRPr="00C84BE7">
        <w:rPr>
          <w:rFonts w:ascii="Times New Roman" w:eastAsiaTheme="minorHAnsi" w:hAnsi="Times New Roman"/>
          <w:b/>
          <w:bCs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plătim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suma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(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litere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cifre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__________________________, la prima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cerere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pe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baza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declarației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cu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privire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la culpa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persoanei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proofErr w:type="gramStart"/>
      <w:r w:rsidRPr="00C84BE7">
        <w:rPr>
          <w:rFonts w:ascii="Times New Roman" w:eastAsiaTheme="minorHAnsi" w:hAnsi="Times New Roman"/>
          <w:color w:val="000000"/>
        </w:rPr>
        <w:t>garantate</w:t>
      </w:r>
      <w:proofErr w:type="spellEnd"/>
      <w:r w:rsidRPr="00C84BE7">
        <w:rPr>
          <w:rFonts w:ascii="Times New Roman" w:eastAsiaTheme="minorHAnsi" w:hAnsi="Times New Roman"/>
          <w:color w:val="000000"/>
        </w:rPr>
        <w:t>;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31A8332D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cererea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autoritatea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contractanta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preciza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suma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ceruta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datorata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este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din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cauza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existentei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uneia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sau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mai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multora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dintre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situaţiile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următoare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: </w:t>
      </w:r>
    </w:p>
    <w:p w14:paraId="1CC012E7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a)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__________________________ </w:t>
      </w:r>
      <w:proofErr w:type="spellStart"/>
      <w:r w:rsidRPr="00C84BE7">
        <w:rPr>
          <w:rFonts w:ascii="Times New Roman" w:eastAsiaTheme="minorHAnsi" w:hAnsi="Times New Roman"/>
          <w:color w:val="000000"/>
        </w:rPr>
        <w:t>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-a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retras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perioada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valabilitate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 </w:t>
      </w:r>
      <w:proofErr w:type="spellStart"/>
      <w:proofErr w:type="gramStart"/>
      <w:r w:rsidRPr="00C84BE7">
        <w:rPr>
          <w:rFonts w:ascii="Times New Roman" w:eastAsiaTheme="minorHAnsi" w:hAnsi="Times New Roman"/>
          <w:color w:val="000000"/>
        </w:rPr>
        <w:t>acesteia</w:t>
      </w:r>
      <w:proofErr w:type="spellEnd"/>
      <w:r w:rsidRPr="00C84BE7">
        <w:rPr>
          <w:rFonts w:ascii="Times New Roman" w:eastAsiaTheme="minorHAnsi" w:hAnsi="Times New Roman"/>
          <w:color w:val="000000"/>
        </w:rPr>
        <w:t>;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0FA1DB52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numele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complet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al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Ofertantului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iar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cazul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4F67A37E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b)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fiind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stabilita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câştigătoare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____________________________nu 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constituit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55F7F648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numele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complet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al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Ofertantului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iar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cazul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24B01C5F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garanţia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buna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execuţie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perioada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valabilitate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gramStart"/>
      <w:r w:rsidRPr="00C84BE7">
        <w:rPr>
          <w:rFonts w:ascii="Times New Roman" w:eastAsiaTheme="minorHAnsi" w:hAnsi="Times New Roman"/>
          <w:color w:val="000000"/>
        </w:rPr>
        <w:t>a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oricum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nu </w:t>
      </w:r>
      <w:proofErr w:type="spellStart"/>
      <w:r w:rsidRPr="00C84BE7">
        <w:rPr>
          <w:rFonts w:ascii="Times New Roman" w:eastAsiaTheme="minorHAnsi" w:hAnsi="Times New Roman"/>
          <w:color w:val="000000"/>
        </w:rPr>
        <w:t>mai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târziu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5 </w:t>
      </w:r>
      <w:proofErr w:type="spellStart"/>
      <w:r w:rsidRPr="00C84BE7">
        <w:rPr>
          <w:rFonts w:ascii="Times New Roman" w:eastAsiaTheme="minorHAnsi" w:hAnsi="Times New Roman"/>
          <w:color w:val="000000"/>
        </w:rPr>
        <w:t>zile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la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semnarea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proofErr w:type="gramStart"/>
      <w:r w:rsidRPr="00C84BE7">
        <w:rPr>
          <w:rFonts w:ascii="Times New Roman" w:eastAsiaTheme="minorHAnsi" w:hAnsi="Times New Roman"/>
          <w:color w:val="000000"/>
        </w:rPr>
        <w:t>contractului</w:t>
      </w:r>
      <w:proofErr w:type="spellEnd"/>
      <w:r w:rsidRPr="00C84BE7">
        <w:rPr>
          <w:rFonts w:ascii="Times New Roman" w:eastAsiaTheme="minorHAnsi" w:hAnsi="Times New Roman"/>
          <w:color w:val="000000"/>
        </w:rPr>
        <w:t>;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133D37CA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c)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fiind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stabilita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câştigătoare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_____________________________ 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refuzat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2E91FA9A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</w:rPr>
        <w:t>numele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complet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al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Ofertantului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iar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cazul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denumirea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asocierii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) </w:t>
      </w:r>
    </w:p>
    <w:p w14:paraId="3147C4F5" w14:textId="77777777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semneze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contractul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achiziţie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publica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perioada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valabilitate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 </w:t>
      </w:r>
      <w:proofErr w:type="spellStart"/>
      <w:proofErr w:type="gramStart"/>
      <w:r w:rsidRPr="00C84BE7">
        <w:rPr>
          <w:rFonts w:ascii="Times New Roman" w:eastAsiaTheme="minorHAnsi" w:hAnsi="Times New Roman"/>
          <w:color w:val="000000"/>
        </w:rPr>
        <w:t>ofertei</w:t>
      </w:r>
      <w:proofErr w:type="spellEnd"/>
      <w:r w:rsidRPr="00C84BE7">
        <w:rPr>
          <w:rFonts w:ascii="Times New Roman" w:eastAsiaTheme="minorHAnsi" w:hAnsi="Times New Roman"/>
          <w:color w:val="000000"/>
        </w:rPr>
        <w:t>;</w:t>
      </w:r>
      <w:proofErr w:type="gram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71B5B5E1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295BAAC5" w14:textId="65E733A9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Prezenta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garanţie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este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pana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la data de______ / ____ </w:t>
      </w:r>
      <w:proofErr w:type="spellStart"/>
      <w:r w:rsidRPr="00C84BE7">
        <w:rPr>
          <w:rFonts w:ascii="Times New Roman" w:eastAsiaTheme="minorHAnsi" w:hAnsi="Times New Roman"/>
          <w:color w:val="000000"/>
        </w:rPr>
        <w:t>zile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la data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emiterii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</w:p>
    <w:p w14:paraId="62607593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3CB31126" w14:textId="630F709F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cazul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care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părţile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contractante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sunt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acord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prelungească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perioada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valabilitate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garanţiei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sau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modifice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unele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prevederi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contractuale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care au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efecte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asupra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angajamentului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băncii</w:t>
      </w:r>
      <w:proofErr w:type="spellEnd"/>
      <w:r w:rsidRPr="00C84BE7">
        <w:rPr>
          <w:rFonts w:ascii="Times New Roman" w:eastAsiaTheme="minorHAnsi" w:hAnsi="Times New Roman"/>
          <w:color w:val="000000"/>
        </w:rPr>
        <w:t>/</w:t>
      </w:r>
      <w:proofErr w:type="spellStart"/>
      <w:r w:rsidRPr="00C84BE7">
        <w:rPr>
          <w:rFonts w:ascii="Times New Roman" w:eastAsiaTheme="minorHAnsi" w:hAnsi="Times New Roman"/>
          <w:color w:val="000000"/>
        </w:rPr>
        <w:t>societăţii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asigurări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, se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obţine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acordul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nostru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prealabil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;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caz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contrar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prezenta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garanţie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participare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îşi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pierde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valabilitatea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. </w:t>
      </w:r>
    </w:p>
    <w:p w14:paraId="688319CC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3CA5A084" w14:textId="298B853C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C84BE7">
        <w:rPr>
          <w:rFonts w:ascii="Times New Roman" w:eastAsiaTheme="minorHAnsi" w:hAnsi="Times New Roman"/>
          <w:color w:val="000000"/>
        </w:rPr>
        <w:t xml:space="preserve">Legea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aplicabila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prezentei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garanţii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participare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este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legea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romana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. </w:t>
      </w:r>
    </w:p>
    <w:p w14:paraId="6FF6E580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390BCD42" w14:textId="0881A07F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Competente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soluţioneze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orice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disputa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izvorâta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legătura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cu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prezenta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garanţie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participare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sunt </w:t>
      </w:r>
      <w:proofErr w:type="spellStart"/>
      <w:r w:rsidRPr="00C84BE7">
        <w:rPr>
          <w:rFonts w:ascii="Times New Roman" w:eastAsiaTheme="minorHAnsi" w:hAnsi="Times New Roman"/>
          <w:color w:val="000000"/>
        </w:rPr>
        <w:t>instantele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judecătoreşti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romane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. </w:t>
      </w:r>
    </w:p>
    <w:p w14:paraId="463B7DDC" w14:textId="77777777" w:rsid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14CE26A2" w14:textId="6DCF56A2" w:rsidR="00C84BE7" w:rsidRPr="00C84BE7" w:rsidRDefault="00C84BE7" w:rsidP="00C84BE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proofErr w:type="spellStart"/>
      <w:r w:rsidRPr="00C84BE7">
        <w:rPr>
          <w:rFonts w:ascii="Times New Roman" w:eastAsiaTheme="minorHAnsi" w:hAnsi="Times New Roman"/>
          <w:color w:val="000000"/>
        </w:rPr>
        <w:t>Parafata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Banca/</w:t>
      </w:r>
      <w:proofErr w:type="spellStart"/>
      <w:r w:rsidRPr="00C84BE7">
        <w:rPr>
          <w:rFonts w:ascii="Times New Roman" w:eastAsiaTheme="minorHAnsi" w:hAnsi="Times New Roman"/>
          <w:color w:val="000000"/>
        </w:rPr>
        <w:t>Societate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de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Asigurări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__________ </w:t>
      </w:r>
      <w:proofErr w:type="spellStart"/>
      <w:r w:rsidRPr="00C84BE7">
        <w:rPr>
          <w:rFonts w:ascii="Times New Roman" w:eastAsiaTheme="minorHAnsi" w:hAnsi="Times New Roman"/>
          <w:color w:val="000000"/>
        </w:rPr>
        <w:t>în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</w:rPr>
        <w:t>ziua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 luna _______ </w:t>
      </w:r>
      <w:proofErr w:type="spellStart"/>
      <w:r w:rsidRPr="00C84BE7">
        <w:rPr>
          <w:rFonts w:ascii="Times New Roman" w:eastAsiaTheme="minorHAnsi" w:hAnsi="Times New Roman"/>
          <w:color w:val="000000"/>
        </w:rPr>
        <w:t>anul</w:t>
      </w:r>
      <w:proofErr w:type="spellEnd"/>
      <w:r w:rsidRPr="00C84BE7">
        <w:rPr>
          <w:rFonts w:ascii="Times New Roman" w:eastAsiaTheme="minorHAnsi" w:hAnsi="Times New Roman"/>
          <w:color w:val="000000"/>
        </w:rPr>
        <w:t xml:space="preserve"> __________ </w:t>
      </w:r>
    </w:p>
    <w:p w14:paraId="33E10249" w14:textId="43ACDD88" w:rsidR="00677DA8" w:rsidRPr="00C84BE7" w:rsidRDefault="00C84BE7" w:rsidP="00C84BE7">
      <w:pPr>
        <w:rPr>
          <w:rFonts w:ascii="Times New Roman" w:hAnsi="Times New Roman"/>
          <w:sz w:val="24"/>
          <w:szCs w:val="24"/>
        </w:rPr>
      </w:pPr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(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semnătura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proofErr w:type="spellStart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autorizată</w:t>
      </w:r>
      <w:proofErr w:type="spellEnd"/>
      <w:r w:rsidRPr="00C84BE7">
        <w:rPr>
          <w:rFonts w:ascii="Times New Roman" w:eastAsiaTheme="minorHAnsi" w:hAnsi="Times New Roman"/>
          <w:color w:val="000000"/>
          <w:sz w:val="23"/>
          <w:szCs w:val="23"/>
        </w:rPr>
        <w:t>)</w:t>
      </w:r>
    </w:p>
    <w:p w14:paraId="5418E0FF" w14:textId="77777777" w:rsidR="00677DA8" w:rsidRPr="00C84BE7" w:rsidRDefault="00677DA8" w:rsidP="00677DA8">
      <w:pPr>
        <w:rPr>
          <w:rFonts w:ascii="Times New Roman" w:hAnsi="Times New Roman"/>
          <w:sz w:val="24"/>
          <w:szCs w:val="24"/>
        </w:rPr>
      </w:pPr>
    </w:p>
    <w:p w14:paraId="01CCF919" w14:textId="30768392" w:rsidR="004106AD" w:rsidRPr="00C84BE7" w:rsidRDefault="00677DA8" w:rsidP="001D406B">
      <w:r w:rsidRPr="00C84BE7">
        <w:rPr>
          <w:rFonts w:ascii="Times New Roman" w:hAnsi="Times New Roman"/>
          <w:sz w:val="24"/>
          <w:szCs w:val="24"/>
        </w:rPr>
        <w:tab/>
      </w:r>
      <w:r w:rsidRPr="00C84BE7">
        <w:rPr>
          <w:rFonts w:ascii="Times New Roman" w:hAnsi="Times New Roman"/>
          <w:sz w:val="24"/>
          <w:szCs w:val="24"/>
        </w:rPr>
        <w:tab/>
      </w:r>
      <w:r w:rsidRPr="00C84BE7">
        <w:rPr>
          <w:rFonts w:ascii="Times New Roman" w:hAnsi="Times New Roman"/>
          <w:sz w:val="24"/>
          <w:szCs w:val="24"/>
        </w:rPr>
        <w:tab/>
      </w:r>
      <w:r w:rsidRPr="00C84BE7">
        <w:rPr>
          <w:rFonts w:ascii="Times New Roman" w:hAnsi="Times New Roman"/>
          <w:sz w:val="24"/>
          <w:szCs w:val="24"/>
        </w:rPr>
        <w:tab/>
      </w:r>
    </w:p>
    <w:sectPr w:rsidR="004106AD" w:rsidRPr="00C84BE7" w:rsidSect="008B6556">
      <w:headerReference w:type="default" r:id="rId7"/>
      <w:footerReference w:type="default" r:id="rId8"/>
      <w:pgSz w:w="11906" w:h="16838"/>
      <w:pgMar w:top="1134" w:right="1134" w:bottom="1134" w:left="851" w:header="448" w:footer="618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7B9E7" w14:textId="77777777" w:rsidR="00EA4D02" w:rsidRDefault="00EA4D02" w:rsidP="002B7ED5">
      <w:pPr>
        <w:spacing w:after="0" w:line="240" w:lineRule="auto"/>
      </w:pPr>
      <w:r>
        <w:separator/>
      </w:r>
    </w:p>
  </w:endnote>
  <w:endnote w:type="continuationSeparator" w:id="0">
    <w:p w14:paraId="078475E1" w14:textId="77777777" w:rsidR="00EA4D02" w:rsidRDefault="00EA4D02" w:rsidP="002B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85F7" w14:textId="64A1BC75" w:rsidR="009367CB" w:rsidRPr="0088349C" w:rsidRDefault="009367CB" w:rsidP="009367CB">
    <w:pPr>
      <w:spacing w:after="0"/>
      <w:jc w:val="center"/>
      <w:rPr>
        <w:rFonts w:ascii="Calibri Light" w:eastAsia="Calibri" w:hAnsi="Calibri Light"/>
        <w:i/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137E" w14:textId="77777777" w:rsidR="00EA4D02" w:rsidRDefault="00EA4D02" w:rsidP="002B7ED5">
      <w:pPr>
        <w:spacing w:after="0" w:line="240" w:lineRule="auto"/>
      </w:pPr>
      <w:r>
        <w:separator/>
      </w:r>
    </w:p>
  </w:footnote>
  <w:footnote w:type="continuationSeparator" w:id="0">
    <w:p w14:paraId="10A6FFD8" w14:textId="77777777" w:rsidR="00EA4D02" w:rsidRDefault="00EA4D02" w:rsidP="002B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6" w:type="dxa"/>
      <w:tblBorders>
        <w:bottom w:val="single" w:sz="8" w:space="0" w:color="4472C4"/>
      </w:tblBorders>
      <w:tblLook w:val="04A0" w:firstRow="1" w:lastRow="0" w:firstColumn="1" w:lastColumn="0" w:noHBand="0" w:noVBand="1"/>
    </w:tblPr>
    <w:tblGrid>
      <w:gridCol w:w="2854"/>
      <w:gridCol w:w="7572"/>
    </w:tblGrid>
    <w:tr w:rsidR="003B79D0" w14:paraId="7E52AE30" w14:textId="77777777" w:rsidTr="009367CB">
      <w:trPr>
        <w:trHeight w:val="1441"/>
      </w:trPr>
      <w:tc>
        <w:tcPr>
          <w:tcW w:w="2812" w:type="dxa"/>
        </w:tcPr>
        <w:p w14:paraId="554BCEE9" w14:textId="77777777" w:rsidR="00CF684E" w:rsidRDefault="00CF684E" w:rsidP="00CF684E">
          <w:pPr>
            <w:spacing w:after="0"/>
          </w:pPr>
          <w:r>
            <w:rPr>
              <w:noProof/>
            </w:rPr>
            <w:drawing>
              <wp:inline distT="0" distB="0" distL="0" distR="0" wp14:anchorId="79BD8BF1" wp14:editId="573CABC6">
                <wp:extent cx="1675309" cy="8686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067" cy="893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4" w:type="dxa"/>
        </w:tcPr>
        <w:p w14:paraId="584D911E" w14:textId="77777777" w:rsidR="00CF684E" w:rsidRPr="009367CB" w:rsidRDefault="00CF684E" w:rsidP="003B79D0">
          <w:pPr>
            <w:spacing w:after="0" w:line="240" w:lineRule="auto"/>
            <w:jc w:val="right"/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</w:pPr>
          <w:r>
            <w:tab/>
          </w:r>
          <w:proofErr w:type="spellStart"/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>România</w:t>
          </w:r>
          <w:proofErr w:type="spellEnd"/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 xml:space="preserve"> – </w:t>
          </w:r>
          <w:proofErr w:type="spellStart"/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>Jude</w:t>
          </w:r>
          <w:r w:rsidRPr="009367CB">
            <w:rPr>
              <w:rFonts w:ascii="Cambria" w:hAnsi="Cambria" w:cs="Cambria"/>
              <w:b/>
              <w:bCs/>
              <w:color w:val="2F5496"/>
              <w:sz w:val="19"/>
              <w:szCs w:val="19"/>
            </w:rPr>
            <w:t>ț</w:t>
          </w:r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>ul</w:t>
          </w:r>
          <w:proofErr w:type="spellEnd"/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 xml:space="preserve"> Bra</w:t>
          </w:r>
          <w:r w:rsidRPr="009367CB">
            <w:rPr>
              <w:rFonts w:ascii="Cambria" w:hAnsi="Cambria" w:cs="Cambria"/>
              <w:b/>
              <w:bCs/>
              <w:color w:val="2F5496"/>
              <w:sz w:val="19"/>
              <w:szCs w:val="19"/>
            </w:rPr>
            <w:t>ș</w:t>
          </w:r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>ov</w:t>
          </w:r>
        </w:p>
        <w:p w14:paraId="32C508E3" w14:textId="77777777" w:rsidR="00CF684E" w:rsidRPr="009367CB" w:rsidRDefault="00CF684E" w:rsidP="003B79D0">
          <w:pPr>
            <w:spacing w:after="0" w:line="240" w:lineRule="auto"/>
            <w:jc w:val="right"/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</w:pPr>
          <w:r w:rsidRPr="009367CB">
            <w:rPr>
              <w:rFonts w:ascii="Amasis MT Pro" w:hAnsi="Amasis MT Pro" w:cs="Calibri Light"/>
              <w:b/>
              <w:bCs/>
              <w:color w:val="2F5496"/>
              <w:sz w:val="19"/>
              <w:szCs w:val="19"/>
            </w:rPr>
            <w:t>COMUNA SÂNPETRU</w:t>
          </w:r>
        </w:p>
        <w:p w14:paraId="4BF2AFE6" w14:textId="77777777" w:rsidR="00CF684E" w:rsidRPr="009367CB" w:rsidRDefault="00CF684E" w:rsidP="003B79D0">
          <w:pPr>
            <w:spacing w:after="0" w:line="240" w:lineRule="auto"/>
            <w:jc w:val="right"/>
            <w:rPr>
              <w:rFonts w:ascii="Amasis MT Pro" w:hAnsi="Amasis MT Pro" w:cs="Calibri"/>
              <w:color w:val="2F5496"/>
              <w:sz w:val="19"/>
              <w:szCs w:val="19"/>
            </w:rPr>
          </w:pPr>
          <w:r w:rsidRPr="009367CB">
            <w:rPr>
              <w:rFonts w:ascii="Amasis MT Pro" w:hAnsi="Amasis MT Pro" w:cs="Calibri"/>
              <w:color w:val="2F5496"/>
              <w:sz w:val="19"/>
              <w:szCs w:val="19"/>
            </w:rPr>
            <w:t>Tel: 0268 360 028 / Fax: 0268 360 118</w:t>
          </w:r>
        </w:p>
        <w:p w14:paraId="3852F6AD" w14:textId="77777777" w:rsidR="00CF684E" w:rsidRPr="009367CB" w:rsidRDefault="00CF684E" w:rsidP="003B79D0">
          <w:pPr>
            <w:spacing w:after="0" w:line="240" w:lineRule="auto"/>
            <w:jc w:val="right"/>
            <w:rPr>
              <w:rFonts w:ascii="Amasis MT Pro" w:hAnsi="Amasis MT Pro" w:cs="Calibri"/>
              <w:color w:val="2F5496"/>
              <w:sz w:val="19"/>
              <w:szCs w:val="19"/>
            </w:rPr>
          </w:pPr>
          <w:r w:rsidRPr="009367CB">
            <w:rPr>
              <w:rFonts w:ascii="Amasis MT Pro" w:hAnsi="Amasis MT Pro" w:cs="Calibri"/>
              <w:color w:val="2F5496"/>
              <w:sz w:val="19"/>
              <w:szCs w:val="19"/>
            </w:rPr>
            <w:t xml:space="preserve"> Str. </w:t>
          </w:r>
          <w:proofErr w:type="spellStart"/>
          <w:r w:rsidRPr="009367CB">
            <w:rPr>
              <w:rFonts w:ascii="Amasis MT Pro" w:hAnsi="Amasis MT Pro" w:cs="Calibri"/>
              <w:color w:val="2F5496"/>
              <w:sz w:val="19"/>
              <w:szCs w:val="19"/>
            </w:rPr>
            <w:t>Republicii</w:t>
          </w:r>
          <w:proofErr w:type="spellEnd"/>
          <w:r w:rsidRPr="009367CB">
            <w:rPr>
              <w:rFonts w:ascii="Amasis MT Pro" w:hAnsi="Amasis MT Pro" w:cs="Calibri"/>
              <w:color w:val="2F5496"/>
              <w:sz w:val="19"/>
              <w:szCs w:val="19"/>
            </w:rPr>
            <w:t>, Nr. 655, CUI 4777175</w:t>
          </w:r>
        </w:p>
        <w:p w14:paraId="61CE28CE" w14:textId="77777777" w:rsidR="00CF684E" w:rsidRPr="009367CB" w:rsidRDefault="00CF684E" w:rsidP="003B79D0">
          <w:pPr>
            <w:spacing w:after="0" w:line="240" w:lineRule="auto"/>
            <w:jc w:val="right"/>
            <w:rPr>
              <w:rFonts w:ascii="Amasis MT Pro" w:hAnsi="Amasis MT Pro" w:cs="Calibri"/>
              <w:bCs/>
              <w:color w:val="2F5496"/>
              <w:sz w:val="19"/>
              <w:szCs w:val="19"/>
            </w:rPr>
          </w:pPr>
          <w:r w:rsidRPr="009367CB">
            <w:rPr>
              <w:rFonts w:ascii="Amasis MT Pro" w:hAnsi="Amasis MT Pro" w:cs="Calibri"/>
              <w:bCs/>
              <w:color w:val="2F5496"/>
              <w:sz w:val="19"/>
              <w:szCs w:val="19"/>
            </w:rPr>
            <w:t xml:space="preserve"> contact@primaria-sanpetru.ro</w:t>
          </w:r>
        </w:p>
        <w:p w14:paraId="52360B0C" w14:textId="0DDC78FB" w:rsidR="00CF684E" w:rsidRPr="00705368" w:rsidRDefault="00CF684E" w:rsidP="009367CB">
          <w:pPr>
            <w:spacing w:after="0" w:line="240" w:lineRule="auto"/>
            <w:jc w:val="right"/>
            <w:rPr>
              <w:rFonts w:cs="Calibri"/>
              <w:bCs/>
              <w:color w:val="2F5496"/>
              <w:sz w:val="10"/>
              <w:szCs w:val="10"/>
            </w:rPr>
          </w:pPr>
          <w:r w:rsidRPr="009367CB">
            <w:rPr>
              <w:rFonts w:ascii="Amasis MT Pro" w:hAnsi="Amasis MT Pro" w:cs="Calibri"/>
              <w:bCs/>
              <w:color w:val="2F5496"/>
              <w:sz w:val="19"/>
              <w:szCs w:val="19"/>
            </w:rPr>
            <w:t>www</w:t>
          </w:r>
          <w:r w:rsidR="00FB2405">
            <w:rPr>
              <w:rFonts w:ascii="Amasis MT Pro" w:hAnsi="Amasis MT Pro" w:cs="Calibri"/>
              <w:bCs/>
              <w:color w:val="2F5496"/>
              <w:sz w:val="19"/>
              <w:szCs w:val="19"/>
            </w:rPr>
            <w:t>.</w:t>
          </w:r>
          <w:r w:rsidRPr="009367CB">
            <w:rPr>
              <w:rFonts w:ascii="Amasis MT Pro" w:hAnsi="Amasis MT Pro" w:cs="Calibri"/>
              <w:bCs/>
              <w:color w:val="2F5496"/>
              <w:sz w:val="19"/>
              <w:szCs w:val="19"/>
            </w:rPr>
            <w:t>primaria-sanpetru.ro</w:t>
          </w:r>
        </w:p>
      </w:tc>
    </w:tr>
  </w:tbl>
  <w:p w14:paraId="44F157AE" w14:textId="77777777" w:rsidR="00CF684E" w:rsidRPr="00766127" w:rsidRDefault="00CF684E" w:rsidP="00CF684E">
    <w:pPr>
      <w:pStyle w:val="Header"/>
    </w:pPr>
  </w:p>
  <w:p w14:paraId="0F0034DD" w14:textId="2004054B" w:rsidR="002B7ED5" w:rsidRDefault="002B7ED5" w:rsidP="00854BF2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055"/>
    <w:multiLevelType w:val="multilevel"/>
    <w:tmpl w:val="3B50E75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331040"/>
    <w:multiLevelType w:val="multilevel"/>
    <w:tmpl w:val="53FC563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4B33DD6"/>
    <w:multiLevelType w:val="multilevel"/>
    <w:tmpl w:val="18B09DA2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C4B20EE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F1C1B"/>
    <w:multiLevelType w:val="multilevel"/>
    <w:tmpl w:val="D93A1F6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33B770D"/>
    <w:multiLevelType w:val="hybridMultilevel"/>
    <w:tmpl w:val="7E1A14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0A57"/>
    <w:multiLevelType w:val="hybridMultilevel"/>
    <w:tmpl w:val="83D63AA8"/>
    <w:lvl w:ilvl="0" w:tplc="9DF6633A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A2513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5CD1068F"/>
    <w:multiLevelType w:val="multilevel"/>
    <w:tmpl w:val="8BC6BB7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50413E8"/>
    <w:multiLevelType w:val="hybridMultilevel"/>
    <w:tmpl w:val="A0288E60"/>
    <w:lvl w:ilvl="0" w:tplc="D0E0D2AC">
      <w:start w:val="2"/>
      <w:numFmt w:val="bullet"/>
      <w:lvlText w:val="-"/>
      <w:lvlJc w:val="left"/>
      <w:pPr>
        <w:ind w:left="16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10" w15:restartNumberingAfterBreak="0">
    <w:nsid w:val="6B9160E4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1" w15:restartNumberingAfterBreak="0">
    <w:nsid w:val="73973F1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708F"/>
    <w:multiLevelType w:val="multilevel"/>
    <w:tmpl w:val="D3C23D3E"/>
    <w:styleLink w:val="WWNum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8EC36F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626929143">
    <w:abstractNumId w:val="2"/>
  </w:num>
  <w:num w:numId="2" w16cid:durableId="2080857879">
    <w:abstractNumId w:val="0"/>
  </w:num>
  <w:num w:numId="3" w16cid:durableId="1189022283">
    <w:abstractNumId w:val="1"/>
  </w:num>
  <w:num w:numId="4" w16cid:durableId="264725864">
    <w:abstractNumId w:val="12"/>
  </w:num>
  <w:num w:numId="5" w16cid:durableId="1161769794">
    <w:abstractNumId w:val="4"/>
  </w:num>
  <w:num w:numId="6" w16cid:durableId="934824363">
    <w:abstractNumId w:val="8"/>
  </w:num>
  <w:num w:numId="7" w16cid:durableId="996811038">
    <w:abstractNumId w:val="13"/>
  </w:num>
  <w:num w:numId="8" w16cid:durableId="218442648">
    <w:abstractNumId w:val="6"/>
  </w:num>
  <w:num w:numId="9" w16cid:durableId="2007593764">
    <w:abstractNumId w:val="3"/>
  </w:num>
  <w:num w:numId="10" w16cid:durableId="1763260042">
    <w:abstractNumId w:val="11"/>
  </w:num>
  <w:num w:numId="11" w16cid:durableId="869612341">
    <w:abstractNumId w:val="5"/>
  </w:num>
  <w:num w:numId="12" w16cid:durableId="1151676799">
    <w:abstractNumId w:val="7"/>
  </w:num>
  <w:num w:numId="13" w16cid:durableId="79564908">
    <w:abstractNumId w:val="14"/>
  </w:num>
  <w:num w:numId="14" w16cid:durableId="794838069">
    <w:abstractNumId w:val="10"/>
  </w:num>
  <w:num w:numId="15" w16cid:durableId="16624632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D5"/>
    <w:rsid w:val="000020A7"/>
    <w:rsid w:val="00017652"/>
    <w:rsid w:val="00022C76"/>
    <w:rsid w:val="00025E1A"/>
    <w:rsid w:val="00047EE8"/>
    <w:rsid w:val="00064574"/>
    <w:rsid w:val="00067162"/>
    <w:rsid w:val="0007647D"/>
    <w:rsid w:val="000905AD"/>
    <w:rsid w:val="000A2EED"/>
    <w:rsid w:val="000A33AA"/>
    <w:rsid w:val="000B2D15"/>
    <w:rsid w:val="000B5B86"/>
    <w:rsid w:val="000B763A"/>
    <w:rsid w:val="000E5187"/>
    <w:rsid w:val="000E5567"/>
    <w:rsid w:val="000E5654"/>
    <w:rsid w:val="000E7B30"/>
    <w:rsid w:val="00101996"/>
    <w:rsid w:val="00102D2F"/>
    <w:rsid w:val="00122F82"/>
    <w:rsid w:val="001454CC"/>
    <w:rsid w:val="00150C01"/>
    <w:rsid w:val="00153E59"/>
    <w:rsid w:val="00161C0C"/>
    <w:rsid w:val="001643A2"/>
    <w:rsid w:val="00180D9F"/>
    <w:rsid w:val="001A13DC"/>
    <w:rsid w:val="001C5F0D"/>
    <w:rsid w:val="001D36A3"/>
    <w:rsid w:val="001D406B"/>
    <w:rsid w:val="001E1F88"/>
    <w:rsid w:val="0020268E"/>
    <w:rsid w:val="00210F62"/>
    <w:rsid w:val="002114D9"/>
    <w:rsid w:val="0021231F"/>
    <w:rsid w:val="002143F2"/>
    <w:rsid w:val="002415B0"/>
    <w:rsid w:val="002552A9"/>
    <w:rsid w:val="00266EC9"/>
    <w:rsid w:val="00282CEA"/>
    <w:rsid w:val="00293B86"/>
    <w:rsid w:val="002A35C2"/>
    <w:rsid w:val="002B7ED5"/>
    <w:rsid w:val="002C09E9"/>
    <w:rsid w:val="002E04A1"/>
    <w:rsid w:val="002E2359"/>
    <w:rsid w:val="00314CB9"/>
    <w:rsid w:val="00316E2D"/>
    <w:rsid w:val="0032323C"/>
    <w:rsid w:val="00325544"/>
    <w:rsid w:val="00336BC3"/>
    <w:rsid w:val="0034454F"/>
    <w:rsid w:val="0036000F"/>
    <w:rsid w:val="00364C49"/>
    <w:rsid w:val="00370153"/>
    <w:rsid w:val="00372812"/>
    <w:rsid w:val="0037290C"/>
    <w:rsid w:val="00381D11"/>
    <w:rsid w:val="003933A0"/>
    <w:rsid w:val="003B79D0"/>
    <w:rsid w:val="003C07DB"/>
    <w:rsid w:val="003C3C8F"/>
    <w:rsid w:val="003C6E6F"/>
    <w:rsid w:val="003D2D4E"/>
    <w:rsid w:val="00404F28"/>
    <w:rsid w:val="004106AD"/>
    <w:rsid w:val="00414D28"/>
    <w:rsid w:val="00462E4C"/>
    <w:rsid w:val="00463F15"/>
    <w:rsid w:val="00482A30"/>
    <w:rsid w:val="004A26A8"/>
    <w:rsid w:val="004A7021"/>
    <w:rsid w:val="004B2D4D"/>
    <w:rsid w:val="004B3B3E"/>
    <w:rsid w:val="004D6A06"/>
    <w:rsid w:val="004E6436"/>
    <w:rsid w:val="004F700B"/>
    <w:rsid w:val="005166CE"/>
    <w:rsid w:val="00516CE4"/>
    <w:rsid w:val="0054397D"/>
    <w:rsid w:val="005512F4"/>
    <w:rsid w:val="00551986"/>
    <w:rsid w:val="0055217B"/>
    <w:rsid w:val="0056006C"/>
    <w:rsid w:val="0057487F"/>
    <w:rsid w:val="005809E8"/>
    <w:rsid w:val="00581532"/>
    <w:rsid w:val="0058460F"/>
    <w:rsid w:val="00596D6D"/>
    <w:rsid w:val="005A03BC"/>
    <w:rsid w:val="005A3B6F"/>
    <w:rsid w:val="005A79F5"/>
    <w:rsid w:val="005B5FE4"/>
    <w:rsid w:val="005C022E"/>
    <w:rsid w:val="005C4366"/>
    <w:rsid w:val="005D7AC5"/>
    <w:rsid w:val="005F1999"/>
    <w:rsid w:val="0061505E"/>
    <w:rsid w:val="0066764F"/>
    <w:rsid w:val="00677DA8"/>
    <w:rsid w:val="00682602"/>
    <w:rsid w:val="00690101"/>
    <w:rsid w:val="006948C4"/>
    <w:rsid w:val="006A4D8E"/>
    <w:rsid w:val="006C1922"/>
    <w:rsid w:val="006C7A18"/>
    <w:rsid w:val="006D5F2C"/>
    <w:rsid w:val="006E660B"/>
    <w:rsid w:val="006E6B73"/>
    <w:rsid w:val="006E6BAF"/>
    <w:rsid w:val="006F0587"/>
    <w:rsid w:val="006F6B39"/>
    <w:rsid w:val="00700EEC"/>
    <w:rsid w:val="00701FB5"/>
    <w:rsid w:val="00705E21"/>
    <w:rsid w:val="00710D26"/>
    <w:rsid w:val="00713994"/>
    <w:rsid w:val="0072585D"/>
    <w:rsid w:val="00726A0C"/>
    <w:rsid w:val="007328A9"/>
    <w:rsid w:val="00747B93"/>
    <w:rsid w:val="007535C6"/>
    <w:rsid w:val="00764A0A"/>
    <w:rsid w:val="00766468"/>
    <w:rsid w:val="00773DC1"/>
    <w:rsid w:val="007835D3"/>
    <w:rsid w:val="007850A7"/>
    <w:rsid w:val="007A07DB"/>
    <w:rsid w:val="007B5163"/>
    <w:rsid w:val="007B611B"/>
    <w:rsid w:val="007D244D"/>
    <w:rsid w:val="007E2920"/>
    <w:rsid w:val="0083132A"/>
    <w:rsid w:val="00841020"/>
    <w:rsid w:val="00853E20"/>
    <w:rsid w:val="00854BF2"/>
    <w:rsid w:val="008658DE"/>
    <w:rsid w:val="0088019F"/>
    <w:rsid w:val="0088349C"/>
    <w:rsid w:val="00887B02"/>
    <w:rsid w:val="008964D4"/>
    <w:rsid w:val="008A3E22"/>
    <w:rsid w:val="008A5447"/>
    <w:rsid w:val="008B6556"/>
    <w:rsid w:val="008C4BF3"/>
    <w:rsid w:val="008C7815"/>
    <w:rsid w:val="008D160D"/>
    <w:rsid w:val="008D6C7D"/>
    <w:rsid w:val="008E766F"/>
    <w:rsid w:val="009019F1"/>
    <w:rsid w:val="00922D4F"/>
    <w:rsid w:val="0093476B"/>
    <w:rsid w:val="00935FA2"/>
    <w:rsid w:val="009367CB"/>
    <w:rsid w:val="00962B89"/>
    <w:rsid w:val="00985E26"/>
    <w:rsid w:val="009B6CA7"/>
    <w:rsid w:val="009C232C"/>
    <w:rsid w:val="009C2857"/>
    <w:rsid w:val="009E0CEE"/>
    <w:rsid w:val="009F5077"/>
    <w:rsid w:val="00A12D46"/>
    <w:rsid w:val="00A15D31"/>
    <w:rsid w:val="00A207F0"/>
    <w:rsid w:val="00A36DD7"/>
    <w:rsid w:val="00A45E45"/>
    <w:rsid w:val="00AA20AC"/>
    <w:rsid w:val="00AB35C8"/>
    <w:rsid w:val="00AB6EB9"/>
    <w:rsid w:val="00AC3E98"/>
    <w:rsid w:val="00AC4E2D"/>
    <w:rsid w:val="00AD4695"/>
    <w:rsid w:val="00AE43CD"/>
    <w:rsid w:val="00AF587F"/>
    <w:rsid w:val="00AF6460"/>
    <w:rsid w:val="00B00AC7"/>
    <w:rsid w:val="00B00F0E"/>
    <w:rsid w:val="00B25EEF"/>
    <w:rsid w:val="00B273D9"/>
    <w:rsid w:val="00B279D1"/>
    <w:rsid w:val="00B4624D"/>
    <w:rsid w:val="00B5120F"/>
    <w:rsid w:val="00B63E7B"/>
    <w:rsid w:val="00B70931"/>
    <w:rsid w:val="00B814FF"/>
    <w:rsid w:val="00B93915"/>
    <w:rsid w:val="00B95764"/>
    <w:rsid w:val="00BA2EDF"/>
    <w:rsid w:val="00BB40CC"/>
    <w:rsid w:val="00BB6D7D"/>
    <w:rsid w:val="00BD23A6"/>
    <w:rsid w:val="00BD5090"/>
    <w:rsid w:val="00BF1A4D"/>
    <w:rsid w:val="00BF3244"/>
    <w:rsid w:val="00C0203B"/>
    <w:rsid w:val="00C03E41"/>
    <w:rsid w:val="00C070FA"/>
    <w:rsid w:val="00C242DC"/>
    <w:rsid w:val="00C31E5D"/>
    <w:rsid w:val="00C40872"/>
    <w:rsid w:val="00C434C6"/>
    <w:rsid w:val="00C45DD7"/>
    <w:rsid w:val="00C47887"/>
    <w:rsid w:val="00C50196"/>
    <w:rsid w:val="00C57BAE"/>
    <w:rsid w:val="00C84BE7"/>
    <w:rsid w:val="00C96B01"/>
    <w:rsid w:val="00C97544"/>
    <w:rsid w:val="00CA38E3"/>
    <w:rsid w:val="00CA74AB"/>
    <w:rsid w:val="00CB46EC"/>
    <w:rsid w:val="00CC5883"/>
    <w:rsid w:val="00CD2EEB"/>
    <w:rsid w:val="00CD34EC"/>
    <w:rsid w:val="00CD7887"/>
    <w:rsid w:val="00CE3A0A"/>
    <w:rsid w:val="00CF5785"/>
    <w:rsid w:val="00CF684E"/>
    <w:rsid w:val="00D03D1D"/>
    <w:rsid w:val="00D24590"/>
    <w:rsid w:val="00D37B7B"/>
    <w:rsid w:val="00D55F1B"/>
    <w:rsid w:val="00D67179"/>
    <w:rsid w:val="00D675AD"/>
    <w:rsid w:val="00DB78F5"/>
    <w:rsid w:val="00DC0D2F"/>
    <w:rsid w:val="00DC6140"/>
    <w:rsid w:val="00DC7588"/>
    <w:rsid w:val="00DE37F5"/>
    <w:rsid w:val="00DE605A"/>
    <w:rsid w:val="00DF0B2F"/>
    <w:rsid w:val="00E01993"/>
    <w:rsid w:val="00E30517"/>
    <w:rsid w:val="00E3173F"/>
    <w:rsid w:val="00E3763C"/>
    <w:rsid w:val="00E46633"/>
    <w:rsid w:val="00E571D3"/>
    <w:rsid w:val="00E64359"/>
    <w:rsid w:val="00EA3AA2"/>
    <w:rsid w:val="00EA4D02"/>
    <w:rsid w:val="00EB2504"/>
    <w:rsid w:val="00ED139C"/>
    <w:rsid w:val="00ED2A7C"/>
    <w:rsid w:val="00EE0FC7"/>
    <w:rsid w:val="00EF4650"/>
    <w:rsid w:val="00F03442"/>
    <w:rsid w:val="00F05303"/>
    <w:rsid w:val="00F13666"/>
    <w:rsid w:val="00F167B1"/>
    <w:rsid w:val="00F25FA9"/>
    <w:rsid w:val="00F30625"/>
    <w:rsid w:val="00F3326E"/>
    <w:rsid w:val="00F33BD2"/>
    <w:rsid w:val="00F412DD"/>
    <w:rsid w:val="00F454F2"/>
    <w:rsid w:val="00F50D3F"/>
    <w:rsid w:val="00F54B1E"/>
    <w:rsid w:val="00F6281A"/>
    <w:rsid w:val="00F63CBE"/>
    <w:rsid w:val="00F64F57"/>
    <w:rsid w:val="00F66DE3"/>
    <w:rsid w:val="00F673F0"/>
    <w:rsid w:val="00F70BF3"/>
    <w:rsid w:val="00F7270F"/>
    <w:rsid w:val="00F72D15"/>
    <w:rsid w:val="00F812EC"/>
    <w:rsid w:val="00F9455D"/>
    <w:rsid w:val="00F94C9A"/>
    <w:rsid w:val="00F954DA"/>
    <w:rsid w:val="00FA37AC"/>
    <w:rsid w:val="00FB2405"/>
    <w:rsid w:val="00FC111D"/>
    <w:rsid w:val="00FC684C"/>
    <w:rsid w:val="00FD6813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A0BEA"/>
  <w15:docId w15:val="{2B1D0218-6AEA-4216-93D3-551253D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F"/>
    <w:rPr>
      <w:rFonts w:ascii="Calibri" w:eastAsia="Times New Roman" w:hAnsi="Calibri" w:cs="Times New Roman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3BC"/>
    <w:pPr>
      <w:spacing w:before="240" w:after="60"/>
      <w:outlineLvl w:val="4"/>
    </w:pPr>
    <w:rPr>
      <w:b/>
      <w:bCs/>
      <w:i/>
      <w:iCs/>
      <w:sz w:val="26"/>
      <w:szCs w:val="26"/>
      <w:lang w:val="ro-RO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E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B7ED5"/>
  </w:style>
  <w:style w:type="paragraph" w:styleId="Footer">
    <w:name w:val="footer"/>
    <w:basedOn w:val="Normal"/>
    <w:link w:val="FooterChar"/>
    <w:uiPriority w:val="99"/>
    <w:unhideWhenUsed/>
    <w:rsid w:val="002B7ED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B7ED5"/>
  </w:style>
  <w:style w:type="paragraph" w:styleId="BalloonText">
    <w:name w:val="Balloon Text"/>
    <w:basedOn w:val="Normal"/>
    <w:link w:val="BalloonTextChar"/>
    <w:uiPriority w:val="99"/>
    <w:semiHidden/>
    <w:unhideWhenUsed/>
    <w:rsid w:val="002B7ED5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D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1C0C"/>
    <w:rPr>
      <w:b/>
      <w:bCs/>
    </w:rPr>
  </w:style>
  <w:style w:type="paragraph" w:customStyle="1" w:styleId="Default">
    <w:name w:val="Default"/>
    <w:rsid w:val="008A5447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F6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1"/>
    <w:qFormat/>
    <w:rsid w:val="006F05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F15"/>
    <w:rPr>
      <w:color w:val="0000FF" w:themeColor="hyperlink"/>
      <w:u w:val="single"/>
    </w:rPr>
  </w:style>
  <w:style w:type="character" w:customStyle="1" w:styleId="grkhzd">
    <w:name w:val="grkhzd"/>
    <w:basedOn w:val="DefaultParagraphFont"/>
    <w:rsid w:val="007B5163"/>
  </w:style>
  <w:style w:type="character" w:customStyle="1" w:styleId="lrzxr">
    <w:name w:val="lrzxr"/>
    <w:basedOn w:val="DefaultParagraphFont"/>
    <w:rsid w:val="007B5163"/>
  </w:style>
  <w:style w:type="character" w:styleId="UnresolvedMention">
    <w:name w:val="Unresolved Mention"/>
    <w:basedOn w:val="DefaultParagraphFont"/>
    <w:uiPriority w:val="99"/>
    <w:semiHidden/>
    <w:unhideWhenUsed/>
    <w:rsid w:val="00F54B1E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B814FF"/>
    <w:pPr>
      <w:widowControl w:val="0"/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B814FF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293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12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12DD"/>
    <w:rPr>
      <w:rFonts w:ascii="Calibri" w:eastAsia="Times New Roman" w:hAnsi="Calibri" w:cs="Times New Roman"/>
      <w:lang w:val="en-US"/>
    </w:rPr>
  </w:style>
  <w:style w:type="character" w:customStyle="1" w:styleId="uniqueidentificationcodelist">
    <w:name w:val="uniqueidentificationcodelist"/>
    <w:basedOn w:val="DefaultParagraphFont"/>
    <w:rsid w:val="00F9455D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9455D"/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rsid w:val="008658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DefaultText2">
    <w:name w:val="Default Text:2"/>
    <w:basedOn w:val="Standard"/>
    <w:rsid w:val="008658DE"/>
    <w:rPr>
      <w:szCs w:val="20"/>
    </w:rPr>
  </w:style>
  <w:style w:type="paragraph" w:customStyle="1" w:styleId="DefaultText1">
    <w:name w:val="Default Text:1"/>
    <w:basedOn w:val="Standard"/>
    <w:link w:val="DefaultText1Char"/>
    <w:rsid w:val="008658DE"/>
    <w:rPr>
      <w:szCs w:val="20"/>
    </w:rPr>
  </w:style>
  <w:style w:type="paragraph" w:customStyle="1" w:styleId="DefaultText">
    <w:name w:val="Default Text"/>
    <w:basedOn w:val="Standard"/>
    <w:rsid w:val="008658DE"/>
    <w:rPr>
      <w:szCs w:val="20"/>
    </w:rPr>
  </w:style>
  <w:style w:type="paragraph" w:styleId="NoSpacing">
    <w:name w:val="No Spacing"/>
    <w:rsid w:val="008658D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NoList"/>
    <w:rsid w:val="008658DE"/>
    <w:pPr>
      <w:numPr>
        <w:numId w:val="1"/>
      </w:numPr>
    </w:pPr>
  </w:style>
  <w:style w:type="numbering" w:customStyle="1" w:styleId="WWNum3">
    <w:name w:val="WWNum3"/>
    <w:basedOn w:val="NoList"/>
    <w:rsid w:val="008658DE"/>
    <w:pPr>
      <w:numPr>
        <w:numId w:val="2"/>
      </w:numPr>
    </w:pPr>
  </w:style>
  <w:style w:type="numbering" w:customStyle="1" w:styleId="WWNum4">
    <w:name w:val="WWNum4"/>
    <w:basedOn w:val="NoList"/>
    <w:rsid w:val="008658DE"/>
    <w:pPr>
      <w:numPr>
        <w:numId w:val="3"/>
      </w:numPr>
    </w:pPr>
  </w:style>
  <w:style w:type="numbering" w:customStyle="1" w:styleId="WWNum5">
    <w:name w:val="WWNum5"/>
    <w:basedOn w:val="NoList"/>
    <w:rsid w:val="008658DE"/>
    <w:pPr>
      <w:numPr>
        <w:numId w:val="4"/>
      </w:numPr>
    </w:pPr>
  </w:style>
  <w:style w:type="numbering" w:customStyle="1" w:styleId="WWNum7">
    <w:name w:val="WWNum7"/>
    <w:basedOn w:val="NoList"/>
    <w:rsid w:val="008658DE"/>
    <w:pPr>
      <w:numPr>
        <w:numId w:val="5"/>
      </w:numPr>
    </w:pPr>
  </w:style>
  <w:style w:type="numbering" w:customStyle="1" w:styleId="WWNum9">
    <w:name w:val="WWNum9"/>
    <w:basedOn w:val="NoList"/>
    <w:rsid w:val="008658DE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A03BC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customStyle="1" w:styleId="Listparagraf1">
    <w:name w:val="Listă paragraf1"/>
    <w:basedOn w:val="Normal"/>
    <w:uiPriority w:val="34"/>
    <w:qFormat/>
    <w:rsid w:val="005A03BC"/>
    <w:pPr>
      <w:ind w:left="720"/>
      <w:contextualSpacing/>
    </w:pPr>
    <w:rPr>
      <w:rFonts w:eastAsia="Calibri"/>
    </w:rPr>
  </w:style>
  <w:style w:type="paragraph" w:customStyle="1" w:styleId="Style1">
    <w:name w:val="Style1"/>
    <w:basedOn w:val="Normal"/>
    <w:next w:val="Title"/>
    <w:rsid w:val="005A03BC"/>
    <w:pPr>
      <w:keepNext/>
      <w:numPr>
        <w:numId w:val="7"/>
      </w:numPr>
      <w:spacing w:before="240" w:after="240" w:line="240" w:lineRule="auto"/>
      <w:outlineLvl w:val="0"/>
    </w:pPr>
    <w:rPr>
      <w:rFonts w:ascii="Arial" w:hAnsi="Arial" w:cs="Arial"/>
      <w:b/>
      <w:bCs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A03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A03BC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customStyle="1" w:styleId="Par1">
    <w:name w:val="Par_1"/>
    <w:basedOn w:val="Normal"/>
    <w:link w:val="Par1Char"/>
    <w:rsid w:val="005A03BC"/>
    <w:pPr>
      <w:spacing w:after="0" w:line="240" w:lineRule="auto"/>
      <w:ind w:left="580" w:hanging="580"/>
      <w:jc w:val="both"/>
    </w:pPr>
    <w:rPr>
      <w:rFonts w:ascii="Times New Roman" w:hAnsi="Times New Roman"/>
      <w:color w:val="000000"/>
      <w:sz w:val="18"/>
      <w:szCs w:val="20"/>
      <w:lang w:val="x-none" w:eastAsia="en-GB"/>
    </w:rPr>
  </w:style>
  <w:style w:type="character" w:customStyle="1" w:styleId="Par1Char">
    <w:name w:val="Par_1 Char"/>
    <w:link w:val="Par1"/>
    <w:rsid w:val="005A03BC"/>
    <w:rPr>
      <w:rFonts w:ascii="Times New Roman" w:eastAsia="Times New Roman" w:hAnsi="Times New Roman" w:cs="Times New Roman"/>
      <w:color w:val="000000"/>
      <w:sz w:val="18"/>
      <w:szCs w:val="20"/>
      <w:lang w:val="x-none" w:eastAsia="en-GB"/>
    </w:rPr>
  </w:style>
  <w:style w:type="paragraph" w:customStyle="1" w:styleId="yiv3961613445msonormal">
    <w:name w:val="yiv3961613445msonormal"/>
    <w:basedOn w:val="Normal"/>
    <w:rsid w:val="005A03BC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val="ro-RO" w:eastAsia="en-GB"/>
    </w:rPr>
  </w:style>
  <w:style w:type="paragraph" w:styleId="BodyText">
    <w:name w:val="Body Text"/>
    <w:basedOn w:val="Normal"/>
    <w:link w:val="BodyTextChar"/>
    <w:uiPriority w:val="99"/>
    <w:unhideWhenUsed/>
    <w:rsid w:val="00A15D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15D31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semiHidden/>
    <w:rsid w:val="00A15D3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5D3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A15D31"/>
    <w:rPr>
      <w:vertAlign w:val="superscript"/>
    </w:rPr>
  </w:style>
  <w:style w:type="character" w:customStyle="1" w:styleId="DefaultText1Char">
    <w:name w:val="Default Text:1 Char"/>
    <w:basedOn w:val="DefaultParagraphFont"/>
    <w:link w:val="DefaultText1"/>
    <w:rsid w:val="00A15D31"/>
    <w:rPr>
      <w:rFonts w:ascii="Times New Roman" w:eastAsia="Times New Roman" w:hAnsi="Times New Roman" w:cs="Times New Roman"/>
      <w:kern w:val="3"/>
      <w:sz w:val="24"/>
      <w:szCs w:val="20"/>
      <w:lang w:val="en-US"/>
    </w:rPr>
  </w:style>
  <w:style w:type="character" w:customStyle="1" w:styleId="BodytextBold">
    <w:name w:val="Body text + Bold"/>
    <w:basedOn w:val="DefaultParagraphFont"/>
    <w:rsid w:val="00A15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George daniel Sin</cp:lastModifiedBy>
  <cp:revision>2</cp:revision>
  <cp:lastPrinted>2025-12-22T08:40:00Z</cp:lastPrinted>
  <dcterms:created xsi:type="dcterms:W3CDTF">2026-02-19T11:45:00Z</dcterms:created>
  <dcterms:modified xsi:type="dcterms:W3CDTF">2026-02-19T11:45:00Z</dcterms:modified>
</cp:coreProperties>
</file>